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4C" w:rsidRPr="005411FE" w:rsidRDefault="00BE2D4C" w:rsidP="00BE2D4C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pStyle w:val="a3"/>
        <w:rPr>
          <w:b w:val="0"/>
          <w:sz w:val="20"/>
        </w:rPr>
      </w:pPr>
    </w:p>
    <w:p w:rsidR="00BE2D4C" w:rsidRPr="005411FE" w:rsidRDefault="00BE2D4C" w:rsidP="00B50C70">
      <w:pPr>
        <w:pStyle w:val="a3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BE2D4C" w:rsidRPr="005411FE" w:rsidRDefault="00BE2D4C" w:rsidP="00B50C70">
      <w:pPr>
        <w:pStyle w:val="a3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Pr="005411FE">
        <w:t>2024-25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BE2D4C" w:rsidRPr="005411FE" w:rsidRDefault="00BE2D4C" w:rsidP="00B50C70">
      <w:pPr>
        <w:pStyle w:val="a3"/>
        <w:jc w:val="center"/>
      </w:pP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</w:p>
    <w:p w:rsidR="00BE2D4C" w:rsidRDefault="00BE2D4C" w:rsidP="00B50C70">
      <w:pPr>
        <w:pStyle w:val="a3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BE2D4C" w:rsidRPr="00B50C70" w:rsidRDefault="00BE2D4C" w:rsidP="00B50C70">
      <w:pPr>
        <w:pStyle w:val="a3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</w:rPr>
            </w:pP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</w:rPr>
            </w:pP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</w:rPr>
            </w:pP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BE2D4C" w:rsidRPr="00C03AFE" w:rsidRDefault="00BE2D4C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62"/>
              <w:rPr>
                <w:b/>
                <w:sz w:val="32"/>
              </w:rPr>
            </w:pP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</w:rPr>
            </w:pP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</w:rPr>
            </w:pP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</w:rPr>
            </w:pPr>
          </w:p>
        </w:tc>
        <w:tc>
          <w:tcPr>
            <w:tcW w:w="845" w:type="dxa"/>
          </w:tcPr>
          <w:p w:rsidR="00BE2D4C" w:rsidRPr="00AE264E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</w:rPr>
            </w:pP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"/>
              <w:jc w:val="center"/>
              <w:rPr>
                <w:b/>
                <w:sz w:val="32"/>
              </w:rPr>
            </w:pP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</w:tr>
    </w:tbl>
    <w:p w:rsidR="00B50C70" w:rsidRDefault="00BE2D4C" w:rsidP="00B50C70">
      <w:pPr>
        <w:pStyle w:val="a3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Pr="005411FE">
        <w:t>25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Pr="005411FE">
        <w:t>0,5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Pr="005411FE">
        <w:t>выбор,</w:t>
      </w:r>
      <w:r w:rsidRPr="005411FE">
        <w:rPr>
          <w:spacing w:val="-5"/>
        </w:rPr>
        <w:t xml:space="preserve"> </w:t>
      </w:r>
      <w:r w:rsidRPr="005411FE">
        <w:t>максимум 2,5 балла</w:t>
      </w:r>
      <w:r w:rsidRPr="005411FE">
        <w:rPr>
          <w:spacing w:val="1"/>
        </w:rPr>
        <w:t xml:space="preserve"> </w:t>
      </w:r>
      <w:r w:rsidRPr="005411FE">
        <w:t>за</w:t>
      </w:r>
      <w:r w:rsidRPr="005411FE">
        <w:rPr>
          <w:spacing w:val="1"/>
        </w:rPr>
        <w:t xml:space="preserve"> </w:t>
      </w:r>
      <w:r w:rsidRPr="005411FE">
        <w:t>задание).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B50C70" w:rsidRPr="00292F39" w:rsidTr="00EC3BD5">
        <w:trPr>
          <w:trHeight w:val="321"/>
        </w:trPr>
        <w:tc>
          <w:tcPr>
            <w:tcW w:w="850" w:type="dxa"/>
            <w:vMerge w:val="restart"/>
            <w:vAlign w:val="center"/>
          </w:tcPr>
          <w:p w:rsidR="00B50C70" w:rsidRPr="00F15B8A" w:rsidRDefault="00B50C70" w:rsidP="00EC3BD5">
            <w:pPr>
              <w:jc w:val="center"/>
              <w:rPr>
                <w:b/>
                <w:sz w:val="24"/>
                <w:lang w:val="ru-RU"/>
              </w:rPr>
            </w:pPr>
            <w:r w:rsidRPr="00F15B8A">
              <w:rPr>
                <w:b/>
                <w:sz w:val="24"/>
                <w:lang w:val="ru-RU"/>
              </w:rPr>
              <w:t>№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84" w:right="84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86" w:right="81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10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105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103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5</w:t>
            </w:r>
          </w:p>
        </w:tc>
      </w:tr>
      <w:tr w:rsidR="00B50C70" w:rsidRPr="00292F39" w:rsidTr="00EC3BD5">
        <w:trPr>
          <w:trHeight w:val="321"/>
        </w:trPr>
        <w:tc>
          <w:tcPr>
            <w:tcW w:w="850" w:type="dxa"/>
            <w:vMerge/>
            <w:vAlign w:val="center"/>
          </w:tcPr>
          <w:p w:rsidR="00B50C70" w:rsidRPr="00292F39" w:rsidRDefault="00B50C70" w:rsidP="00EC3BD5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4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6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3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</w:tr>
      <w:tr w:rsidR="00B50C70" w:rsidRPr="00292F39" w:rsidTr="00EC3BD5">
        <w:trPr>
          <w:trHeight w:val="321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2" w:lineRule="exact"/>
              <w:ind w:left="330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0C70" w:rsidRPr="00292F39" w:rsidTr="00EC3BD5">
        <w:trPr>
          <w:trHeight w:val="323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330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50C70" w:rsidRPr="00292F39" w:rsidTr="00EC3BD5">
        <w:trPr>
          <w:trHeight w:val="321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323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c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0C70" w:rsidRPr="00292F39" w:rsidTr="00EC3BD5">
        <w:trPr>
          <w:trHeight w:val="321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335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50C70" w:rsidRPr="00292F39" w:rsidTr="00EC3BD5">
        <w:trPr>
          <w:trHeight w:val="323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328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e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tbl>
      <w:tblPr>
        <w:tblStyle w:val="TableNormal1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B50C70" w:rsidRPr="00292F39" w:rsidTr="00EC3BD5">
        <w:trPr>
          <w:trHeight w:val="321"/>
        </w:trPr>
        <w:tc>
          <w:tcPr>
            <w:tcW w:w="850" w:type="dxa"/>
            <w:vMerge w:val="restart"/>
            <w:vAlign w:val="center"/>
          </w:tcPr>
          <w:p w:rsidR="00B50C70" w:rsidRPr="00F15B8A" w:rsidRDefault="00B50C70" w:rsidP="00EC3BD5">
            <w:pPr>
              <w:jc w:val="center"/>
              <w:rPr>
                <w:b/>
                <w:sz w:val="24"/>
                <w:lang w:val="ru-RU"/>
              </w:rPr>
            </w:pPr>
            <w:r w:rsidRPr="00F15B8A">
              <w:rPr>
                <w:b/>
                <w:sz w:val="24"/>
                <w:lang w:val="ru-RU"/>
              </w:rPr>
              <w:t>№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84" w:right="84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86" w:right="81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10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105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9</w:t>
            </w:r>
          </w:p>
        </w:tc>
        <w:tc>
          <w:tcPr>
            <w:tcW w:w="1700" w:type="dxa"/>
            <w:gridSpan w:val="2"/>
            <w:vAlign w:val="center"/>
          </w:tcPr>
          <w:p w:rsidR="00B50C70" w:rsidRPr="00F15B8A" w:rsidRDefault="00B50C70" w:rsidP="00EC3BD5">
            <w:pPr>
              <w:spacing w:line="301" w:lineRule="exact"/>
              <w:ind w:left="103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10</w:t>
            </w:r>
          </w:p>
        </w:tc>
      </w:tr>
      <w:tr w:rsidR="00B50C70" w:rsidRPr="00292F39" w:rsidTr="00EC3BD5">
        <w:trPr>
          <w:trHeight w:val="321"/>
        </w:trPr>
        <w:tc>
          <w:tcPr>
            <w:tcW w:w="850" w:type="dxa"/>
            <w:vMerge/>
            <w:vAlign w:val="center"/>
          </w:tcPr>
          <w:p w:rsidR="00B50C70" w:rsidRPr="00292F39" w:rsidRDefault="00B50C70" w:rsidP="00EC3BD5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4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6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3"/>
              <w:jc w:val="center"/>
              <w:rPr>
                <w:b/>
                <w:sz w:val="28"/>
              </w:rPr>
            </w:pPr>
            <w:proofErr w:type="spellStart"/>
            <w:r w:rsidRPr="00292F39">
              <w:rPr>
                <w:b/>
                <w:sz w:val="28"/>
              </w:rPr>
              <w:t>нет</w:t>
            </w:r>
            <w:proofErr w:type="spellEnd"/>
          </w:p>
        </w:tc>
      </w:tr>
      <w:tr w:rsidR="00B50C70" w:rsidRPr="00292F39" w:rsidTr="00EC3BD5">
        <w:trPr>
          <w:trHeight w:val="321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2" w:lineRule="exact"/>
              <w:ind w:left="330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а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0C70" w:rsidRPr="00292F39" w:rsidTr="00EC3BD5">
        <w:trPr>
          <w:trHeight w:val="323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330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50C70" w:rsidRPr="00292F39" w:rsidTr="00EC3BD5">
        <w:trPr>
          <w:trHeight w:val="321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323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c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0C70" w:rsidRPr="00292F39" w:rsidTr="00EC3BD5">
        <w:trPr>
          <w:trHeight w:val="321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335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50C70" w:rsidRPr="00292F39" w:rsidTr="00EC3BD5">
        <w:trPr>
          <w:trHeight w:val="323"/>
        </w:trPr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328"/>
              <w:rPr>
                <w:b/>
                <w:sz w:val="32"/>
                <w:szCs w:val="24"/>
              </w:rPr>
            </w:pPr>
            <w:r w:rsidRPr="00292F39">
              <w:rPr>
                <w:b/>
                <w:sz w:val="32"/>
                <w:szCs w:val="24"/>
              </w:rPr>
              <w:t>e</w:t>
            </w: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50C70" w:rsidRPr="00292F39" w:rsidRDefault="00B50C70" w:rsidP="00EC3BD5">
            <w:pPr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50C70" w:rsidP="00B50C70">
      <w:pPr>
        <w:pStyle w:val="a3"/>
        <w:spacing w:before="221" w:line="278" w:lineRule="auto"/>
        <w:ind w:left="102"/>
      </w:pPr>
      <w:r w:rsidRPr="005411FE">
        <w:t xml:space="preserve"> </w:t>
      </w:r>
      <w:r w:rsidR="00BE2D4C" w:rsidRPr="005411FE">
        <w:t>Часть</w:t>
      </w:r>
      <w:r w:rsidR="00BE2D4C" w:rsidRPr="005411FE">
        <w:rPr>
          <w:spacing w:val="-6"/>
        </w:rPr>
        <w:t xml:space="preserve"> </w:t>
      </w:r>
      <w:r w:rsidR="00BE2D4C">
        <w:rPr>
          <w:spacing w:val="-6"/>
          <w:lang w:val="en-US"/>
        </w:rPr>
        <w:t>III</w:t>
      </w:r>
      <w:r w:rsidR="00BE2D4C" w:rsidRPr="005411FE">
        <w:t>.</w:t>
      </w:r>
      <w:r w:rsidR="00BE2D4C" w:rsidRPr="005411FE">
        <w:rPr>
          <w:spacing w:val="-3"/>
        </w:rPr>
        <w:t xml:space="preserve"> </w:t>
      </w:r>
      <w:r w:rsidR="00BE2D4C" w:rsidRPr="005411FE">
        <w:t>Всего</w:t>
      </w:r>
      <w:r w:rsidR="00BE2D4C" w:rsidRPr="005411FE">
        <w:rPr>
          <w:spacing w:val="-4"/>
        </w:rPr>
        <w:t xml:space="preserve"> 20 </w:t>
      </w:r>
      <w:r w:rsidR="00BE2D4C" w:rsidRPr="005411FE">
        <w:t>баллов</w:t>
      </w:r>
      <w:r w:rsidR="00BE2D4C" w:rsidRPr="005411FE">
        <w:rPr>
          <w:spacing w:val="-4"/>
        </w:rPr>
        <w:t xml:space="preserve"> </w:t>
      </w:r>
      <w:r w:rsidR="00BE2D4C" w:rsidRPr="005411FE">
        <w:t>(по</w:t>
      </w:r>
      <w:r w:rsidR="00BE2D4C" w:rsidRPr="005411FE">
        <w:rPr>
          <w:spacing w:val="-3"/>
        </w:rPr>
        <w:t xml:space="preserve"> </w:t>
      </w:r>
      <w:r w:rsidR="00BE2D4C" w:rsidRPr="005411FE">
        <w:t>0,5</w:t>
      </w:r>
      <w:r w:rsidR="00BE2D4C" w:rsidRPr="005411FE">
        <w:rPr>
          <w:spacing w:val="-5"/>
        </w:rPr>
        <w:t xml:space="preserve"> </w:t>
      </w:r>
      <w:r w:rsidR="00BE2D4C" w:rsidRPr="005411FE">
        <w:t>балла</w:t>
      </w:r>
      <w:r w:rsidR="00BE2D4C" w:rsidRPr="005411FE">
        <w:rPr>
          <w:spacing w:val="-5"/>
        </w:rPr>
        <w:t xml:space="preserve"> </w:t>
      </w:r>
      <w:r w:rsidR="00BE2D4C" w:rsidRPr="005411FE">
        <w:t>за</w:t>
      </w:r>
      <w:r w:rsidR="00BE2D4C" w:rsidRPr="005411FE">
        <w:rPr>
          <w:spacing w:val="-2"/>
        </w:rPr>
        <w:t xml:space="preserve"> </w:t>
      </w:r>
      <w:r w:rsidR="00BE2D4C" w:rsidRPr="005411FE">
        <w:t>кажд</w:t>
      </w:r>
      <w:r w:rsidR="00BE2D4C">
        <w:t>ый</w:t>
      </w:r>
      <w:r w:rsidR="00BE2D4C" w:rsidRPr="005411FE">
        <w:rPr>
          <w:spacing w:val="-3"/>
        </w:rPr>
        <w:t xml:space="preserve"> </w:t>
      </w:r>
      <w:r w:rsidR="00BE2D4C" w:rsidRPr="005411FE">
        <w:t>верн</w:t>
      </w:r>
      <w:r w:rsidR="00BE2D4C">
        <w:t xml:space="preserve">ый </w:t>
      </w:r>
      <w:r w:rsidR="00BE2D4C" w:rsidRPr="005411FE">
        <w:rPr>
          <w:spacing w:val="-3"/>
        </w:rPr>
        <w:t xml:space="preserve"> </w:t>
      </w:r>
      <w:r w:rsidR="00BE2D4C" w:rsidRPr="005411FE">
        <w:t>выб</w:t>
      </w:r>
      <w:r w:rsidR="00BE2D4C">
        <w:t>о</w:t>
      </w:r>
      <w:r w:rsidR="00BE2D4C" w:rsidRPr="005411FE">
        <w:t>р).</w:t>
      </w:r>
    </w:p>
    <w:p w:rsidR="00BE2D4C" w:rsidRPr="005411FE" w:rsidRDefault="00BE2D4C" w:rsidP="00B50C70">
      <w:pPr>
        <w:pStyle w:val="a5"/>
        <w:numPr>
          <w:ilvl w:val="0"/>
          <w:numId w:val="1"/>
        </w:numPr>
        <w:tabs>
          <w:tab w:val="left" w:pos="822"/>
        </w:tabs>
        <w:spacing w:before="0"/>
        <w:ind w:left="0" w:firstLine="0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pacing w:val="-3"/>
          <w:sz w:val="28"/>
          <w:lang w:val="en-US"/>
        </w:rPr>
        <w:t>5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баллов].</w:t>
      </w:r>
    </w:p>
    <w:tbl>
      <w:tblPr>
        <w:tblStyle w:val="a6"/>
        <w:tblW w:w="10633" w:type="dxa"/>
        <w:tblInd w:w="-1026" w:type="dxa"/>
        <w:tblLook w:val="04A0" w:firstRow="1" w:lastRow="0" w:firstColumn="1" w:lastColumn="0" w:noHBand="0" w:noVBand="1"/>
      </w:tblPr>
      <w:tblGrid>
        <w:gridCol w:w="2693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BE2D4C" w:rsidRPr="005411FE" w:rsidTr="00B50C70">
        <w:tc>
          <w:tcPr>
            <w:tcW w:w="2693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Растения</w:t>
            </w:r>
            <w:proofErr w:type="spellEnd"/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10</w:t>
            </w:r>
          </w:p>
        </w:tc>
      </w:tr>
      <w:tr w:rsidR="00BE2D4C" w:rsidRPr="005411FE" w:rsidTr="00B50C70">
        <w:tc>
          <w:tcPr>
            <w:tcW w:w="2693" w:type="dxa"/>
          </w:tcPr>
          <w:p w:rsidR="00BE2D4C" w:rsidRPr="005411FE" w:rsidRDefault="00B50C70" w:rsidP="00F24B85">
            <w:pPr>
              <w:pStyle w:val="a7"/>
              <w:rPr>
                <w:b/>
                <w:sz w:val="28"/>
                <w:szCs w:val="24"/>
              </w:rPr>
            </w:pPr>
            <w:proofErr w:type="spellStart"/>
            <w:r>
              <w:rPr>
                <w:b/>
                <w:bCs/>
                <w:sz w:val="28"/>
                <w:szCs w:val="24"/>
              </w:rPr>
              <w:t>Жизненная</w:t>
            </w:r>
            <w:proofErr w:type="spellEnd"/>
            <w:r>
              <w:rPr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="00BE2D4C" w:rsidRPr="005411FE">
              <w:rPr>
                <w:b/>
                <w:bCs/>
                <w:sz w:val="28"/>
                <w:szCs w:val="24"/>
              </w:rPr>
              <w:t>форма</w:t>
            </w:r>
            <w:proofErr w:type="spellEnd"/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4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</w:tr>
    </w:tbl>
    <w:p w:rsidR="00BE2D4C" w:rsidRPr="005411FE" w:rsidRDefault="00BE2D4C" w:rsidP="00B50C70">
      <w:pPr>
        <w:pStyle w:val="a5"/>
        <w:numPr>
          <w:ilvl w:val="0"/>
          <w:numId w:val="1"/>
        </w:numPr>
        <w:tabs>
          <w:tab w:val="left" w:pos="822"/>
        </w:tabs>
        <w:spacing w:before="0"/>
        <w:ind w:left="0" w:firstLine="0"/>
        <w:rPr>
          <w:b/>
          <w:sz w:val="28"/>
        </w:rPr>
      </w:pP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 6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баллов].</w:t>
      </w: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2604"/>
        <w:gridCol w:w="679"/>
        <w:gridCol w:w="678"/>
        <w:gridCol w:w="677"/>
        <w:gridCol w:w="679"/>
        <w:gridCol w:w="678"/>
        <w:gridCol w:w="679"/>
        <w:gridCol w:w="679"/>
        <w:gridCol w:w="679"/>
        <w:gridCol w:w="679"/>
        <w:gridCol w:w="695"/>
        <w:gridCol w:w="695"/>
        <w:gridCol w:w="695"/>
      </w:tblGrid>
      <w:tr w:rsidR="00BE2D4C" w:rsidRPr="005411FE" w:rsidTr="00B50C70">
        <w:tc>
          <w:tcPr>
            <w:tcW w:w="2604" w:type="dxa"/>
          </w:tcPr>
          <w:p w:rsidR="00BE2D4C" w:rsidRPr="005411FE" w:rsidRDefault="00B50C70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  <w:lang w:val="ru-RU"/>
              </w:rPr>
              <w:t>П</w:t>
            </w:r>
            <w:proofErr w:type="spellStart"/>
            <w:r w:rsidR="00BE2D4C" w:rsidRPr="005411FE">
              <w:rPr>
                <w:b/>
                <w:bCs/>
                <w:sz w:val="28"/>
                <w:szCs w:val="24"/>
              </w:rPr>
              <w:t>ризнаки</w:t>
            </w:r>
            <w:proofErr w:type="spellEnd"/>
          </w:p>
        </w:tc>
        <w:tc>
          <w:tcPr>
            <w:tcW w:w="679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7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8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9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9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9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5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5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5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BE2D4C" w:rsidRPr="005411FE" w:rsidTr="00B50C70">
        <w:tc>
          <w:tcPr>
            <w:tcW w:w="2604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proofErr w:type="spellStart"/>
            <w:r w:rsidRPr="005411FE">
              <w:rPr>
                <w:b/>
                <w:bCs/>
                <w:sz w:val="28"/>
                <w:szCs w:val="24"/>
              </w:rPr>
              <w:t>Класс</w:t>
            </w:r>
            <w:proofErr w:type="spellEnd"/>
            <w:r w:rsidRPr="005411FE">
              <w:rPr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Pr="005411FE">
              <w:rPr>
                <w:b/>
                <w:bCs/>
                <w:sz w:val="28"/>
                <w:szCs w:val="24"/>
              </w:rPr>
              <w:t>животного</w:t>
            </w:r>
            <w:proofErr w:type="spellEnd"/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8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7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8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</w:tr>
    </w:tbl>
    <w:p w:rsidR="00BE2D4C" w:rsidRPr="005411FE" w:rsidRDefault="00BE2D4C" w:rsidP="00B50C70">
      <w:pPr>
        <w:pStyle w:val="a5"/>
        <w:numPr>
          <w:ilvl w:val="0"/>
          <w:numId w:val="1"/>
        </w:numPr>
        <w:tabs>
          <w:tab w:val="left" w:pos="822"/>
        </w:tabs>
        <w:spacing w:before="0"/>
        <w:ind w:left="0" w:firstLine="0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2620"/>
        <w:gridCol w:w="1368"/>
        <w:gridCol w:w="1368"/>
        <w:gridCol w:w="1368"/>
        <w:gridCol w:w="1368"/>
        <w:gridCol w:w="1368"/>
        <w:gridCol w:w="1368"/>
      </w:tblGrid>
      <w:tr w:rsidR="00BE2D4C" w:rsidRPr="005411FE" w:rsidTr="00B50C70">
        <w:tc>
          <w:tcPr>
            <w:tcW w:w="2620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  <w:proofErr w:type="spellStart"/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Структура</w:t>
            </w:r>
            <w:proofErr w:type="spellEnd"/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клетки</w:t>
            </w:r>
            <w:proofErr w:type="spellEnd"/>
          </w:p>
        </w:tc>
        <w:tc>
          <w:tcPr>
            <w:tcW w:w="1368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BE2D4C" w:rsidRPr="005411FE" w:rsidTr="00B50C70">
        <w:tc>
          <w:tcPr>
            <w:tcW w:w="2620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  <w:proofErr w:type="spellStart"/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компонент</w:t>
            </w:r>
            <w:proofErr w:type="spellEnd"/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</w:tr>
    </w:tbl>
    <w:p w:rsidR="00BE2D4C" w:rsidRPr="005411FE" w:rsidRDefault="00BE2D4C" w:rsidP="00B50C70">
      <w:pPr>
        <w:pStyle w:val="a5"/>
        <w:numPr>
          <w:ilvl w:val="0"/>
          <w:numId w:val="1"/>
        </w:numPr>
        <w:tabs>
          <w:tab w:val="left" w:pos="822"/>
        </w:tabs>
        <w:spacing w:before="0"/>
        <w:ind w:left="0" w:firstLine="0"/>
        <w:rPr>
          <w:sz w:val="21"/>
        </w:rPr>
      </w:pPr>
      <w:r w:rsidRPr="005411FE">
        <w:rPr>
          <w:sz w:val="28"/>
        </w:rPr>
        <w:t xml:space="preserve"> </w:t>
      </w: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FA1129">
        <w:rPr>
          <w:b/>
          <w:sz w:val="28"/>
        </w:rPr>
        <w:t>. 3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2954"/>
        <w:gridCol w:w="1050"/>
        <w:gridCol w:w="1405"/>
        <w:gridCol w:w="1157"/>
        <w:gridCol w:w="1483"/>
        <w:gridCol w:w="1281"/>
        <w:gridCol w:w="1483"/>
      </w:tblGrid>
      <w:tr w:rsidR="00BE2D4C" w:rsidRPr="005411FE" w:rsidTr="00B50C70">
        <w:tc>
          <w:tcPr>
            <w:tcW w:w="2954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Болезнь</w:t>
            </w:r>
            <w:proofErr w:type="spellEnd"/>
          </w:p>
        </w:tc>
        <w:tc>
          <w:tcPr>
            <w:tcW w:w="1050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83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81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3" w:type="dxa"/>
          </w:tcPr>
          <w:p w:rsidR="00BE2D4C" w:rsidRPr="005411FE" w:rsidRDefault="00BE2D4C" w:rsidP="00B50C7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</w:tr>
      <w:tr w:rsidR="00BE2D4C" w:rsidRPr="005411FE" w:rsidTr="00B50C70">
        <w:tc>
          <w:tcPr>
            <w:tcW w:w="2954" w:type="dxa"/>
          </w:tcPr>
          <w:p w:rsidR="00BE2D4C" w:rsidRPr="00B50C70" w:rsidRDefault="00B50C70" w:rsidP="00F24B85">
            <w:pPr>
              <w:pStyle w:val="a7"/>
              <w:rPr>
                <w:b/>
                <w:sz w:val="28"/>
                <w:szCs w:val="24"/>
              </w:rPr>
            </w:pPr>
            <w:proofErr w:type="spellStart"/>
            <w:r>
              <w:rPr>
                <w:b/>
                <w:sz w:val="28"/>
                <w:szCs w:val="24"/>
              </w:rPr>
              <w:t>Тип</w:t>
            </w:r>
            <w:proofErr w:type="spellEnd"/>
            <w:r>
              <w:rPr>
                <w:b/>
                <w:sz w:val="28"/>
                <w:szCs w:val="24"/>
              </w:rPr>
              <w:t xml:space="preserve"> </w:t>
            </w:r>
            <w:proofErr w:type="spellStart"/>
            <w:r w:rsidR="00BE2D4C" w:rsidRPr="005411FE">
              <w:rPr>
                <w:b/>
                <w:sz w:val="28"/>
                <w:szCs w:val="24"/>
              </w:rPr>
              <w:t>мутации</w:t>
            </w:r>
            <w:proofErr w:type="spellEnd"/>
          </w:p>
        </w:tc>
        <w:tc>
          <w:tcPr>
            <w:tcW w:w="1050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405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157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483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281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483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</w:tr>
    </w:tbl>
    <w:p w:rsidR="00BE2D4C" w:rsidRPr="005411FE" w:rsidRDefault="00BE2D4C" w:rsidP="00B50C70">
      <w:pPr>
        <w:pStyle w:val="a5"/>
        <w:numPr>
          <w:ilvl w:val="0"/>
          <w:numId w:val="1"/>
        </w:numPr>
        <w:tabs>
          <w:tab w:val="left" w:pos="822"/>
        </w:tabs>
        <w:spacing w:before="0"/>
        <w:ind w:left="0" w:firstLine="0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 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6"/>
        <w:tblW w:w="0" w:type="auto"/>
        <w:tblInd w:w="-1026" w:type="dxa"/>
        <w:tblLook w:val="04A0" w:firstRow="1" w:lastRow="0" w:firstColumn="1" w:lastColumn="0" w:noHBand="0" w:noVBand="1"/>
      </w:tblPr>
      <w:tblGrid>
        <w:gridCol w:w="2876"/>
        <w:gridCol w:w="1330"/>
        <w:gridCol w:w="1330"/>
        <w:gridCol w:w="1329"/>
        <w:gridCol w:w="1329"/>
        <w:gridCol w:w="1329"/>
        <w:gridCol w:w="1329"/>
      </w:tblGrid>
      <w:tr w:rsidR="00BE2D4C" w:rsidRPr="005411FE" w:rsidTr="00B50C70">
        <w:tc>
          <w:tcPr>
            <w:tcW w:w="2876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proofErr w:type="spellStart"/>
            <w:r w:rsidRPr="005411FE">
              <w:rPr>
                <w:rFonts w:eastAsia="Circe"/>
                <w:b/>
                <w:sz w:val="28"/>
                <w:szCs w:val="24"/>
              </w:rPr>
              <w:t>Очерёдность</w:t>
            </w:r>
            <w:proofErr w:type="spellEnd"/>
          </w:p>
        </w:tc>
        <w:tc>
          <w:tcPr>
            <w:tcW w:w="1330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1</w:t>
            </w:r>
          </w:p>
        </w:tc>
        <w:tc>
          <w:tcPr>
            <w:tcW w:w="1330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2</w:t>
            </w:r>
          </w:p>
        </w:tc>
        <w:tc>
          <w:tcPr>
            <w:tcW w:w="1329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3</w:t>
            </w:r>
          </w:p>
        </w:tc>
        <w:tc>
          <w:tcPr>
            <w:tcW w:w="1329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4</w:t>
            </w:r>
          </w:p>
        </w:tc>
        <w:tc>
          <w:tcPr>
            <w:tcW w:w="1329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5</w:t>
            </w:r>
          </w:p>
        </w:tc>
        <w:tc>
          <w:tcPr>
            <w:tcW w:w="1329" w:type="dxa"/>
          </w:tcPr>
          <w:p w:rsidR="00BE2D4C" w:rsidRPr="005411FE" w:rsidRDefault="00BE2D4C" w:rsidP="00B50C70">
            <w:pPr>
              <w:pStyle w:val="a7"/>
              <w:jc w:val="center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6</w:t>
            </w:r>
          </w:p>
        </w:tc>
      </w:tr>
      <w:tr w:rsidR="00BE2D4C" w:rsidRPr="005411FE" w:rsidTr="00B50C70">
        <w:tc>
          <w:tcPr>
            <w:tcW w:w="2876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proofErr w:type="spellStart"/>
            <w:r w:rsidRPr="005411FE">
              <w:rPr>
                <w:rFonts w:eastAsia="Circe"/>
                <w:b/>
                <w:sz w:val="28"/>
                <w:szCs w:val="24"/>
              </w:rPr>
              <w:t>Слои</w:t>
            </w:r>
            <w:proofErr w:type="spellEnd"/>
          </w:p>
        </w:tc>
        <w:tc>
          <w:tcPr>
            <w:tcW w:w="1330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30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29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29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29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29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</w:tr>
    </w:tbl>
    <w:p w:rsidR="00BE2D4C" w:rsidRDefault="00BE2D4C" w:rsidP="00BE2D4C">
      <w:pPr>
        <w:pStyle w:val="a3"/>
        <w:ind w:left="102"/>
      </w:pPr>
      <w:bookmarkStart w:id="0" w:name="_GoBack"/>
      <w:bookmarkEnd w:id="0"/>
      <w:r w:rsidRPr="005411FE">
        <w:t>Максимальное</w:t>
      </w:r>
      <w:r w:rsidRPr="005411FE">
        <w:rPr>
          <w:spacing w:val="-4"/>
        </w:rPr>
        <w:t xml:space="preserve"> </w:t>
      </w:r>
      <w:r w:rsidRPr="005411FE">
        <w:t>количество</w:t>
      </w:r>
      <w:r w:rsidRPr="005411FE">
        <w:rPr>
          <w:spacing w:val="-2"/>
        </w:rPr>
        <w:t xml:space="preserve"> </w:t>
      </w:r>
      <w:r w:rsidRPr="005411FE">
        <w:t>баллов-</w:t>
      </w:r>
      <w:r w:rsidRPr="005411FE">
        <w:rPr>
          <w:spacing w:val="-5"/>
        </w:rPr>
        <w:t xml:space="preserve"> 75</w:t>
      </w:r>
      <w:r w:rsidRPr="005411FE">
        <w:t>.</w:t>
      </w:r>
    </w:p>
    <w:p w:rsidR="00A81F3C" w:rsidRDefault="00A81F3C"/>
    <w:sectPr w:rsidR="00A81F3C" w:rsidSect="00B50C70">
      <w:pgSz w:w="11910" w:h="16840"/>
      <w:pgMar w:top="426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irce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4C"/>
    <w:rsid w:val="000715B9"/>
    <w:rsid w:val="00A81F3C"/>
    <w:rsid w:val="00B50C70"/>
    <w:rsid w:val="00B62BED"/>
    <w:rsid w:val="00BE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3499"/>
  <w15:docId w15:val="{9998B513-7038-4A39-8586-C126C279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B50C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Роева Екатерина Юрьевна</cp:lastModifiedBy>
  <cp:revision>4</cp:revision>
  <dcterms:created xsi:type="dcterms:W3CDTF">2024-11-10T14:55:00Z</dcterms:created>
  <dcterms:modified xsi:type="dcterms:W3CDTF">2024-11-20T10:50:00Z</dcterms:modified>
</cp:coreProperties>
</file>